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A0FB" w14:textId="14090AC1" w:rsidR="00CF1705" w:rsidRDefault="007332D5" w:rsidP="007332D5">
      <w:pPr>
        <w:jc w:val="center"/>
        <w:rPr>
          <w:rFonts w:ascii="NTPreCursive" w:hAnsi="NTPreCursive"/>
          <w:sz w:val="44"/>
          <w:szCs w:val="44"/>
          <w:u w:val="single"/>
        </w:rPr>
      </w:pPr>
      <w:r>
        <w:rPr>
          <w:rFonts w:ascii="NTPreCursive" w:hAnsi="NTPreCursive"/>
          <w:sz w:val="44"/>
          <w:szCs w:val="44"/>
          <w:u w:val="single"/>
        </w:rPr>
        <w:t>English</w:t>
      </w:r>
    </w:p>
    <w:p w14:paraId="39EE561F" w14:textId="1DBB4EEE" w:rsidR="007332D5" w:rsidRDefault="007332D5" w:rsidP="007332D5">
      <w:pPr>
        <w:rPr>
          <w:rFonts w:ascii="NTPreCursive" w:hAnsi="NTPreCursive"/>
          <w:sz w:val="44"/>
          <w:szCs w:val="44"/>
        </w:rPr>
      </w:pPr>
      <w:r>
        <w:rPr>
          <w:rFonts w:ascii="NTPreCursive" w:hAnsi="NTPreCursive"/>
          <w:sz w:val="44"/>
          <w:szCs w:val="44"/>
        </w:rPr>
        <w:t>Today you are going to write your non-chronological report using the template below. We will be carrying on with this tomorrow, so take your time and make sure you are using your neatest handwriting.</w:t>
      </w:r>
    </w:p>
    <w:p w14:paraId="14930608" w14:textId="354F2477" w:rsidR="007332D5" w:rsidRDefault="007332D5" w:rsidP="007332D5">
      <w:pPr>
        <w:rPr>
          <w:rFonts w:ascii="NTPreCursive" w:hAnsi="NTPreCursive"/>
          <w:sz w:val="44"/>
          <w:szCs w:val="44"/>
        </w:rPr>
      </w:pPr>
      <w:r>
        <w:rPr>
          <w:rFonts w:ascii="NTPreCursive" w:hAnsi="NTPreCursive"/>
          <w:sz w:val="44"/>
          <w:szCs w:val="44"/>
        </w:rPr>
        <w:t>Don’t forget to include the key features we have looks at so far (facts, titles, capital letters and full stops).</w:t>
      </w:r>
    </w:p>
    <w:p w14:paraId="3836C23F" w14:textId="72879077" w:rsidR="007332D5" w:rsidRDefault="007332D5" w:rsidP="007332D5">
      <w:pPr>
        <w:rPr>
          <w:rFonts w:ascii="NTPreCursive" w:hAnsi="NTPreCursive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4AF910F4" wp14:editId="500C3024">
            <wp:extent cx="6589986" cy="9235101"/>
            <wp:effectExtent l="0" t="0" r="1905" b="4445"/>
            <wp:docPr id="220" name="Picture 220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 descr="A picture containing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7205" cy="924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E10E7" w14:textId="779B4881" w:rsidR="00AA7727" w:rsidRDefault="00AA7727" w:rsidP="007332D5">
      <w:pPr>
        <w:rPr>
          <w:rFonts w:ascii="NTPreCursive" w:hAnsi="NTPreCursive"/>
          <w:sz w:val="44"/>
          <w:szCs w:val="44"/>
        </w:rPr>
      </w:pPr>
    </w:p>
    <w:p w14:paraId="1B396DDC" w14:textId="6B31BEFE" w:rsidR="00AA7727" w:rsidRDefault="00AA7727" w:rsidP="00AA7727">
      <w:pPr>
        <w:jc w:val="center"/>
        <w:rPr>
          <w:rFonts w:ascii="NTPreCursive" w:hAnsi="NTPreCursive"/>
          <w:sz w:val="44"/>
          <w:szCs w:val="44"/>
          <w:u w:val="single"/>
        </w:rPr>
      </w:pPr>
      <w:r>
        <w:rPr>
          <w:rFonts w:ascii="NTPreCursive" w:hAnsi="NTPreCursive"/>
          <w:sz w:val="44"/>
          <w:szCs w:val="44"/>
          <w:u w:val="single"/>
        </w:rPr>
        <w:lastRenderedPageBreak/>
        <w:t>Maths – Part-Whole Model</w:t>
      </w:r>
    </w:p>
    <w:p w14:paraId="6E78F475" w14:textId="5D523DB5" w:rsidR="00AA7727" w:rsidRDefault="005071D9" w:rsidP="00AA7727">
      <w:pPr>
        <w:jc w:val="center"/>
        <w:rPr>
          <w:rFonts w:ascii="NTPreCursive" w:hAnsi="NTPreCursive"/>
          <w:sz w:val="44"/>
          <w:szCs w:val="44"/>
        </w:rPr>
      </w:pPr>
      <w:hyperlink r:id="rId5" w:history="1">
        <w:r w:rsidR="00AA7727" w:rsidRPr="0053488C">
          <w:rPr>
            <w:rStyle w:val="Hyperlink"/>
            <w:rFonts w:ascii="NTPreCursive" w:hAnsi="NTPreCursive"/>
            <w:sz w:val="44"/>
            <w:szCs w:val="44"/>
          </w:rPr>
          <w:t>https://vimeo.com/461446296</w:t>
        </w:r>
      </w:hyperlink>
    </w:p>
    <w:p w14:paraId="7575DC12" w14:textId="6651C4D6" w:rsidR="00AA7727" w:rsidRDefault="00AA7727" w:rsidP="00AA7727">
      <w:pPr>
        <w:jc w:val="center"/>
        <w:rPr>
          <w:rFonts w:ascii="NTPreCursive" w:hAnsi="NTPreCursive"/>
          <w:sz w:val="44"/>
          <w:szCs w:val="44"/>
        </w:rPr>
      </w:pPr>
      <w:r>
        <w:rPr>
          <w:noProof/>
        </w:rPr>
        <w:drawing>
          <wp:inline distT="0" distB="0" distL="0" distR="0" wp14:anchorId="38ACC79A" wp14:editId="0A4018FC">
            <wp:extent cx="6645910" cy="449834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9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92DF7" w14:textId="17654FF9" w:rsidR="00B67B84" w:rsidRDefault="00B67B84" w:rsidP="00AA7727">
      <w:pPr>
        <w:jc w:val="center"/>
        <w:rPr>
          <w:rFonts w:ascii="NTPreCursive" w:hAnsi="NTPreCursive"/>
          <w:sz w:val="44"/>
          <w:szCs w:val="44"/>
        </w:rPr>
      </w:pPr>
    </w:p>
    <w:p w14:paraId="24B9C4DF" w14:textId="62C94B73" w:rsidR="00B67B84" w:rsidRDefault="00B67B84" w:rsidP="00AA7727">
      <w:pPr>
        <w:jc w:val="center"/>
        <w:rPr>
          <w:rFonts w:ascii="NTPreCursive" w:hAnsi="NTPreCursive"/>
          <w:sz w:val="44"/>
          <w:szCs w:val="44"/>
        </w:rPr>
      </w:pPr>
      <w:r>
        <w:rPr>
          <w:rFonts w:ascii="NTPreCursive" w:hAnsi="NTPreCursive"/>
          <w:sz w:val="44"/>
          <w:szCs w:val="44"/>
          <w:u w:val="single"/>
        </w:rPr>
        <w:t>Art</w:t>
      </w:r>
    </w:p>
    <w:p w14:paraId="5F6070DD" w14:textId="1599BC54" w:rsidR="00B67B84" w:rsidRDefault="005071D9" w:rsidP="00B67B84">
      <w:pPr>
        <w:rPr>
          <w:rFonts w:ascii="NTPreCursive" w:hAnsi="NTPreCursive"/>
          <w:sz w:val="44"/>
          <w:szCs w:val="44"/>
        </w:rPr>
      </w:pPr>
      <w:r w:rsidRPr="00B67B84">
        <w:rPr>
          <w:rFonts w:ascii="NTPreCursive" w:hAnsi="NTPreCursive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1A7FDAF" wp14:editId="20017298">
            <wp:simplePos x="0" y="0"/>
            <wp:positionH relativeFrom="margin">
              <wp:posOffset>531628</wp:posOffset>
            </wp:positionH>
            <wp:positionV relativeFrom="paragraph">
              <wp:posOffset>1812629</wp:posOffset>
            </wp:positionV>
            <wp:extent cx="2521134" cy="1769235"/>
            <wp:effectExtent l="0" t="0" r="0" b="2540"/>
            <wp:wrapNone/>
            <wp:docPr id="5123" name="Picture 2" descr="A picture containing text, water, wave, shor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48962F6-B169-40BC-9655-84D702CCF0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A picture containing text, water, wave, shore&#10;&#10;Description automatically generated">
                      <a:extLst>
                        <a:ext uri="{FF2B5EF4-FFF2-40B4-BE49-F238E27FC236}">
                          <a16:creationId xmlns:a16="http://schemas.microsoft.com/office/drawing/2014/main" id="{548962F6-B169-40BC-9655-84D702CCF0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134" cy="1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B84">
        <w:rPr>
          <w:rFonts w:ascii="NTPreCursive" w:hAnsi="NTPreCursive"/>
          <w:sz w:val="44"/>
          <w:szCs w:val="44"/>
        </w:rPr>
        <w:t>In art we have been looking at using different tints/shades of blue in our work. Today we are going to have a go at creating a splash painting for the background of the Titanic we created a few weeks ago. You might want to use straws or sponges to help you create this effect. Use the pictures below for inspiration.</w:t>
      </w:r>
    </w:p>
    <w:p w14:paraId="729EFBD8" w14:textId="45DA9312" w:rsidR="005071D9" w:rsidRDefault="005071D9" w:rsidP="00B67B84">
      <w:pPr>
        <w:rPr>
          <w:rFonts w:ascii="NTPreCursive" w:hAnsi="NTPreCursive"/>
          <w:sz w:val="44"/>
          <w:szCs w:val="44"/>
        </w:rPr>
      </w:pPr>
      <w:r w:rsidRPr="00B67B84">
        <w:rPr>
          <w:rFonts w:ascii="NTPreCursive" w:hAnsi="NTPreCursive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C12DA03" wp14:editId="3CE939CF">
            <wp:simplePos x="0" y="0"/>
            <wp:positionH relativeFrom="column">
              <wp:posOffset>3285179</wp:posOffset>
            </wp:positionH>
            <wp:positionV relativeFrom="paragraph">
              <wp:posOffset>47758</wp:posOffset>
            </wp:positionV>
            <wp:extent cx="2402958" cy="1687029"/>
            <wp:effectExtent l="0" t="0" r="0" b="8890"/>
            <wp:wrapNone/>
            <wp:docPr id="5122" name="Picture 1" descr="A close-up of some gras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7912C678-23C6-40C7-BC41-7876781BAF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1" descr="A close-up of some gras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7912C678-23C6-40C7-BC41-7876781BAF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8" cy="168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638D9" w14:textId="6D48E7FD" w:rsidR="00B67B84" w:rsidRDefault="00B67B84" w:rsidP="00B67B84">
      <w:pPr>
        <w:rPr>
          <w:rFonts w:ascii="NTPreCursive" w:hAnsi="NTPreCursive"/>
          <w:sz w:val="44"/>
          <w:szCs w:val="44"/>
        </w:rPr>
      </w:pPr>
    </w:p>
    <w:p w14:paraId="20F8B592" w14:textId="005A61CF" w:rsidR="005071D9" w:rsidRDefault="005071D9" w:rsidP="00B67B84">
      <w:pPr>
        <w:rPr>
          <w:rFonts w:ascii="NTPreCursive" w:hAnsi="NTPreCursive"/>
          <w:sz w:val="44"/>
          <w:szCs w:val="44"/>
        </w:rPr>
      </w:pPr>
    </w:p>
    <w:p w14:paraId="41D457DF" w14:textId="6EE1D21E" w:rsidR="005071D9" w:rsidRDefault="005071D9" w:rsidP="005071D9">
      <w:pPr>
        <w:jc w:val="center"/>
        <w:rPr>
          <w:rFonts w:ascii="NTPreCursive" w:hAnsi="NTPreCursive"/>
          <w:sz w:val="36"/>
          <w:szCs w:val="36"/>
          <w:u w:val="single"/>
        </w:rPr>
      </w:pPr>
      <w:r>
        <w:rPr>
          <w:rFonts w:ascii="NTPreCursive" w:hAnsi="NTPreCursive"/>
          <w:sz w:val="36"/>
          <w:szCs w:val="36"/>
          <w:u w:val="single"/>
        </w:rPr>
        <w:lastRenderedPageBreak/>
        <w:t>Phonics</w:t>
      </w:r>
    </w:p>
    <w:p w14:paraId="68F2F11D" w14:textId="14B05811" w:rsidR="005071D9" w:rsidRDefault="005071D9" w:rsidP="005071D9">
      <w:pP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>Recap the tricky words on your bookmark.</w:t>
      </w:r>
    </w:p>
    <w:p w14:paraId="1E5CD404" w14:textId="299D5AC7" w:rsidR="005071D9" w:rsidRDefault="005071D9" w:rsidP="005071D9">
      <w:pP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>Write a sentence about this picture using the ‘ar’ digraph (shark).</w:t>
      </w:r>
    </w:p>
    <w:p w14:paraId="6846C055" w14:textId="6957D0D2" w:rsidR="005071D9" w:rsidRPr="005071D9" w:rsidRDefault="005071D9" w:rsidP="005071D9">
      <w:pPr>
        <w:rPr>
          <w:rFonts w:ascii="NTPreCursive" w:hAnsi="NTPreCursive"/>
          <w:sz w:val="36"/>
          <w:szCs w:val="36"/>
        </w:rPr>
      </w:pPr>
      <w:r w:rsidRPr="005071D9">
        <w:rPr>
          <w:rFonts w:ascii="NTPreCursive" w:hAnsi="NTPreCursive"/>
          <w:sz w:val="36"/>
          <w:szCs w:val="36"/>
        </w:rPr>
        <w:drawing>
          <wp:inline distT="0" distB="0" distL="0" distR="0" wp14:anchorId="0EF1512D" wp14:editId="2A5720CE">
            <wp:extent cx="4688958" cy="3774553"/>
            <wp:effectExtent l="0" t="0" r="0" b="0"/>
            <wp:docPr id="2" name="Picture 2" descr="A picture containing tex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oo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9995" cy="378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BFB95" w14:textId="562E1B26" w:rsidR="005071D9" w:rsidRDefault="005071D9" w:rsidP="005071D9">
      <w:pPr>
        <w:jc w:val="center"/>
        <w:rPr>
          <w:rFonts w:ascii="NTPreCursive" w:hAnsi="NTPreCursive"/>
          <w:sz w:val="36"/>
          <w:szCs w:val="36"/>
          <w:u w:val="single"/>
        </w:rPr>
      </w:pPr>
      <w:r>
        <w:rPr>
          <w:rFonts w:ascii="NTPreCursive" w:hAnsi="NTPreCursive"/>
          <w:sz w:val="36"/>
          <w:szCs w:val="36"/>
          <w:u w:val="single"/>
        </w:rPr>
        <w:t>Reading</w:t>
      </w:r>
    </w:p>
    <w:p w14:paraId="336F76D2" w14:textId="77777777" w:rsidR="005071D9" w:rsidRPr="0070369B" w:rsidRDefault="005071D9" w:rsidP="005071D9">
      <w:pP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>Please try to read your book every day.</w:t>
      </w:r>
    </w:p>
    <w:p w14:paraId="2666E56B" w14:textId="77777777" w:rsidR="005071D9" w:rsidRPr="00B67B84" w:rsidRDefault="005071D9" w:rsidP="00B67B84">
      <w:pPr>
        <w:rPr>
          <w:rFonts w:ascii="NTPreCursive" w:hAnsi="NTPreCursive"/>
          <w:sz w:val="44"/>
          <w:szCs w:val="44"/>
        </w:rPr>
      </w:pPr>
    </w:p>
    <w:sectPr w:rsidR="005071D9" w:rsidRPr="00B67B84" w:rsidSect="00733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D5"/>
    <w:rsid w:val="005071D9"/>
    <w:rsid w:val="007332D5"/>
    <w:rsid w:val="00AA7727"/>
    <w:rsid w:val="00B67B84"/>
    <w:rsid w:val="00C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2715"/>
  <w15:chartTrackingRefBased/>
  <w15:docId w15:val="{8A2AB4BD-A5C8-44C1-A8A1-C5E88D1C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vimeo.com/46144629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Esther</dc:creator>
  <cp:keywords/>
  <dc:description/>
  <cp:lastModifiedBy>Jones, Esther</cp:lastModifiedBy>
  <cp:revision>4</cp:revision>
  <dcterms:created xsi:type="dcterms:W3CDTF">2021-10-09T15:21:00Z</dcterms:created>
  <dcterms:modified xsi:type="dcterms:W3CDTF">2021-10-09T16:18:00Z</dcterms:modified>
</cp:coreProperties>
</file>